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A84" w:rsidRPr="00B977FC" w:rsidRDefault="00ED3A84" w:rsidP="00B977FC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977FC">
        <w:rPr>
          <w:rFonts w:ascii="Times New Roman" w:hAnsi="Times New Roman" w:cs="Times New Roman"/>
          <w:i/>
          <w:sz w:val="28"/>
          <w:szCs w:val="28"/>
        </w:rPr>
        <w:t>Вопросы для групп</w:t>
      </w:r>
      <w:bookmarkStart w:id="0" w:name="_GoBack"/>
      <w:bookmarkEnd w:id="0"/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977FC">
        <w:rPr>
          <w:rFonts w:ascii="Times New Roman" w:hAnsi="Times New Roman" w:cs="Times New Roman"/>
          <w:i/>
          <w:sz w:val="28"/>
          <w:szCs w:val="28"/>
        </w:rPr>
        <w:t xml:space="preserve">1.Почему плакал солдат, когда ему кто-то всунул в руку согретый хлеб?  </w:t>
      </w: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977FC">
        <w:rPr>
          <w:rFonts w:ascii="Times New Roman" w:hAnsi="Times New Roman" w:cs="Times New Roman"/>
          <w:i/>
          <w:sz w:val="28"/>
          <w:szCs w:val="28"/>
        </w:rPr>
        <w:t xml:space="preserve"> 2.Какие качества и умения проявлялись у солдат при раздаче хлеба? </w:t>
      </w: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977FC">
        <w:rPr>
          <w:rFonts w:ascii="Times New Roman" w:hAnsi="Times New Roman" w:cs="Times New Roman"/>
          <w:i/>
          <w:sz w:val="28"/>
          <w:szCs w:val="28"/>
        </w:rPr>
        <w:t>3.Какие идеалы</w:t>
      </w:r>
      <w:r w:rsidR="00B977FC" w:rsidRPr="00B977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77FC">
        <w:rPr>
          <w:rFonts w:ascii="Times New Roman" w:hAnsi="Times New Roman" w:cs="Times New Roman"/>
          <w:i/>
          <w:sz w:val="28"/>
          <w:szCs w:val="28"/>
        </w:rPr>
        <w:t xml:space="preserve">  утверждал, исповедовал В.П.</w:t>
      </w:r>
      <w:r w:rsidR="00B977FC" w:rsidRPr="00B977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77FC">
        <w:rPr>
          <w:rFonts w:ascii="Times New Roman" w:hAnsi="Times New Roman" w:cs="Times New Roman"/>
          <w:i/>
          <w:sz w:val="28"/>
          <w:szCs w:val="28"/>
        </w:rPr>
        <w:t>Астафьев в этом рассказе?</w:t>
      </w:r>
    </w:p>
    <w:p w:rsidR="00ED3A84" w:rsidRPr="00B977FC" w:rsidRDefault="00ED3A84" w:rsidP="00B977F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977FC">
        <w:rPr>
          <w:rFonts w:ascii="Times New Roman" w:hAnsi="Times New Roman" w:cs="Times New Roman"/>
          <w:i/>
          <w:sz w:val="28"/>
          <w:szCs w:val="28"/>
        </w:rPr>
        <w:t xml:space="preserve"> Какой наказ дает автор рассказа читателю?</w:t>
      </w:r>
    </w:p>
    <w:p w:rsidR="00EC467F" w:rsidRPr="00B977FC" w:rsidRDefault="00B977FC" w:rsidP="00B977F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C467F" w:rsidRPr="00B977FC" w:rsidSect="00797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CC"/>
    <w:family w:val="swiss"/>
    <w:pitch w:val="variable"/>
    <w:sig w:usb0="00000001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A84"/>
    <w:rsid w:val="006B6C9C"/>
    <w:rsid w:val="0079741F"/>
    <w:rsid w:val="00B977FC"/>
    <w:rsid w:val="00C47608"/>
    <w:rsid w:val="00ED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A10DD"/>
  <w15:docId w15:val="{A96E3D55-564C-4A9C-8FFF-6CE4007B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4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bib3</cp:lastModifiedBy>
  <cp:revision>3</cp:revision>
  <dcterms:created xsi:type="dcterms:W3CDTF">2016-09-19T01:33:00Z</dcterms:created>
  <dcterms:modified xsi:type="dcterms:W3CDTF">2018-08-08T04:45:00Z</dcterms:modified>
</cp:coreProperties>
</file>